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STK036626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3-chloro-N-[4-(4-chlorophenyl)-1,3-thiazol-2-yl]benzamide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3-chloro-N-[4-(4-chlorophenyl)-1,3-thiazol-2-yl]benzamide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C16H10Cl2N2OS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349.24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STK036626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