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5-[(5-chloro-2-nitrophenyl)sulfanyl]-1-phenyl-1H-tetrazole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5-[(5-chloro-2-nitrophenyl)sulfanyl]-1-phenyl-1H-tetrazole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