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STK390707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4-ethyl-N-[4-(piperidin-1-ylmethyl)phenyl]benzamide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4-ethyl-N-[4-(piperidin-1-ylmethyl)phenyl]benzamide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STK390707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