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4-hydroxy-2-(4-phenylpiperazin-1-yl)pyrimidine-5-carboxylate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4-hydroxy-2-(4-phenylpiperazin-1-yl)pyrimidine-5-carboxylate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