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1-(azepan-1-yl)-2-(7-methoxy-1H-indol-1-yl)ethanone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1-(azepan-1-yl)-2-(7-methoxy-1H-indol-1-yl)ethanone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