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[3-(1-benzofuran-2-yl)oxiran-2-yl][2-(benzyloxy)-5-methoxyphenyl]methanone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[3-(1-benzofuran-2-yl)oxiran-2-yl][2-(benzyloxy)-5-methoxyphenyl]methanone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